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63EF0" w14:textId="77777777" w:rsidR="000753E6" w:rsidRDefault="000753E6" w:rsidP="00E751A8">
      <w:pPr>
        <w:pStyle w:val="NoSpacing"/>
        <w:rPr>
          <w:rFonts w:ascii="Century Gothic" w:hAnsi="Century Gothic"/>
          <w:b/>
          <w:bCs/>
          <w:sz w:val="24"/>
          <w:szCs w:val="24"/>
        </w:rPr>
      </w:pPr>
    </w:p>
    <w:p w14:paraId="23479484" w14:textId="7E389382" w:rsidR="000753E6" w:rsidRPr="000753E6" w:rsidRDefault="005A75AC" w:rsidP="00E751A8">
      <w:pPr>
        <w:pStyle w:val="NoSpacing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sz w:val="24"/>
          <w:szCs w:val="24"/>
          <w:u w:val="single"/>
        </w:rPr>
        <w:t>1</w:t>
      </w:r>
      <w:r w:rsidRPr="005A75AC">
        <w:rPr>
          <w:rFonts w:ascii="Century Gothic" w:hAnsi="Century Gothic"/>
          <w:b/>
          <w:bCs/>
          <w:sz w:val="24"/>
          <w:szCs w:val="24"/>
          <w:u w:val="single"/>
          <w:vertAlign w:val="superscript"/>
        </w:rPr>
        <w:t>st</w:t>
      </w:r>
      <w:r>
        <w:rPr>
          <w:rFonts w:ascii="Century Gothic" w:hAnsi="Century Gothic"/>
          <w:b/>
          <w:bCs/>
          <w:sz w:val="24"/>
          <w:szCs w:val="24"/>
          <w:u w:val="single"/>
        </w:rPr>
        <w:t xml:space="preserve"> Quarter</w:t>
      </w:r>
    </w:p>
    <w:p w14:paraId="3FBFB277" w14:textId="2171031A" w:rsidR="007E620C" w:rsidRDefault="007E620C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October </w:t>
      </w:r>
      <w:r w:rsidR="000F69A5">
        <w:rPr>
          <w:rFonts w:ascii="Century Gothic" w:hAnsi="Century Gothic"/>
          <w:sz w:val="24"/>
          <w:szCs w:val="24"/>
        </w:rPr>
        <w:t>2</w:t>
      </w:r>
      <w:r>
        <w:rPr>
          <w:rFonts w:ascii="Century Gothic" w:hAnsi="Century Gothic"/>
          <w:sz w:val="24"/>
          <w:szCs w:val="24"/>
        </w:rPr>
        <w:t>8</w:t>
      </w:r>
      <w:r w:rsidRPr="007E620C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– Tuition Due for 2</w:t>
      </w:r>
      <w:r w:rsidRPr="007E620C">
        <w:rPr>
          <w:rFonts w:ascii="Century Gothic" w:hAnsi="Century Gothic"/>
          <w:sz w:val="24"/>
          <w:szCs w:val="24"/>
          <w:vertAlign w:val="superscript"/>
        </w:rPr>
        <w:t>nd</w:t>
      </w:r>
      <w:r>
        <w:rPr>
          <w:rFonts w:ascii="Century Gothic" w:hAnsi="Century Gothic"/>
          <w:sz w:val="24"/>
          <w:szCs w:val="24"/>
        </w:rPr>
        <w:t xml:space="preserve"> Quarter Classes</w:t>
      </w:r>
    </w:p>
    <w:p w14:paraId="6F336BDF" w14:textId="43ACEF81" w:rsidR="007E620C" w:rsidRDefault="007E620C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November 4</w:t>
      </w:r>
      <w:r w:rsidRPr="007E620C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– 2</w:t>
      </w:r>
      <w:r w:rsidRPr="007E620C">
        <w:rPr>
          <w:rFonts w:ascii="Century Gothic" w:hAnsi="Century Gothic"/>
          <w:sz w:val="24"/>
          <w:szCs w:val="24"/>
          <w:vertAlign w:val="superscript"/>
        </w:rPr>
        <w:t>nd</w:t>
      </w:r>
      <w:r>
        <w:rPr>
          <w:rFonts w:ascii="Century Gothic" w:hAnsi="Century Gothic"/>
          <w:sz w:val="24"/>
          <w:szCs w:val="24"/>
        </w:rPr>
        <w:t xml:space="preserve"> Quarter Begins</w:t>
      </w:r>
    </w:p>
    <w:p w14:paraId="13112AF7" w14:textId="28EEA45C" w:rsidR="007E620C" w:rsidRDefault="007E620C" w:rsidP="00E751A8">
      <w:pPr>
        <w:pStyle w:val="NoSpacing"/>
        <w:rPr>
          <w:rFonts w:ascii="Century Gothic" w:hAnsi="Century Gothic"/>
          <w:sz w:val="24"/>
          <w:szCs w:val="24"/>
        </w:rPr>
      </w:pPr>
      <w:r w:rsidRPr="00411A99">
        <w:rPr>
          <w:rFonts w:ascii="Century Gothic" w:hAnsi="Century Gothic"/>
          <w:sz w:val="24"/>
          <w:szCs w:val="24"/>
          <w:highlight w:val="green"/>
        </w:rPr>
        <w:t>November 28</w:t>
      </w:r>
      <w:r w:rsidRPr="00411A99">
        <w:rPr>
          <w:rFonts w:ascii="Century Gothic" w:hAnsi="Century Gothic"/>
          <w:sz w:val="24"/>
          <w:szCs w:val="24"/>
          <w:highlight w:val="green"/>
          <w:vertAlign w:val="superscript"/>
        </w:rPr>
        <w:t>th</w:t>
      </w:r>
      <w:r w:rsidRPr="00411A99">
        <w:rPr>
          <w:rFonts w:ascii="Century Gothic" w:hAnsi="Century Gothic"/>
          <w:sz w:val="24"/>
          <w:szCs w:val="24"/>
          <w:highlight w:val="green"/>
        </w:rPr>
        <w:t>-29</w:t>
      </w:r>
      <w:r w:rsidRPr="00411A99">
        <w:rPr>
          <w:rFonts w:ascii="Century Gothic" w:hAnsi="Century Gothic"/>
          <w:sz w:val="24"/>
          <w:szCs w:val="24"/>
          <w:highlight w:val="green"/>
          <w:vertAlign w:val="superscript"/>
        </w:rPr>
        <w:t>th</w:t>
      </w:r>
      <w:r w:rsidRPr="00411A99">
        <w:rPr>
          <w:rFonts w:ascii="Century Gothic" w:hAnsi="Century Gothic"/>
          <w:sz w:val="24"/>
          <w:szCs w:val="24"/>
          <w:highlight w:val="green"/>
        </w:rPr>
        <w:t xml:space="preserve"> – Thanksgiving Break</w:t>
      </w:r>
    </w:p>
    <w:p w14:paraId="546221A1" w14:textId="42A16E6D" w:rsidR="006E5E60" w:rsidRDefault="006E5E60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December 11</w:t>
      </w:r>
      <w:r w:rsidRPr="006E5E60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– Progress Reports Issued</w:t>
      </w:r>
    </w:p>
    <w:p w14:paraId="5CEBB13C" w14:textId="325930AF" w:rsidR="006E5E60" w:rsidRDefault="006E5E60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December 18</w:t>
      </w:r>
      <w:r w:rsidRPr="006E5E60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>- Progress Reports Due</w:t>
      </w:r>
    </w:p>
    <w:p w14:paraId="011D2BE1" w14:textId="77777777" w:rsidR="00411A99" w:rsidRDefault="007E620C" w:rsidP="00E751A8">
      <w:pPr>
        <w:pStyle w:val="NoSpacing"/>
        <w:rPr>
          <w:rFonts w:ascii="Century Gothic" w:hAnsi="Century Gothic"/>
          <w:sz w:val="24"/>
          <w:szCs w:val="24"/>
        </w:rPr>
      </w:pPr>
      <w:r w:rsidRPr="00411A99">
        <w:rPr>
          <w:rFonts w:ascii="Century Gothic" w:hAnsi="Century Gothic"/>
          <w:sz w:val="24"/>
          <w:szCs w:val="24"/>
          <w:highlight w:val="green"/>
        </w:rPr>
        <w:t>December 2</w:t>
      </w:r>
      <w:r w:rsidR="00850AF9" w:rsidRPr="00411A99">
        <w:rPr>
          <w:rFonts w:ascii="Century Gothic" w:hAnsi="Century Gothic"/>
          <w:sz w:val="24"/>
          <w:szCs w:val="24"/>
          <w:highlight w:val="green"/>
        </w:rPr>
        <w:t>3</w:t>
      </w:r>
      <w:r w:rsidR="00850AF9" w:rsidRPr="00411A99">
        <w:rPr>
          <w:rFonts w:ascii="Century Gothic" w:hAnsi="Century Gothic"/>
          <w:sz w:val="24"/>
          <w:szCs w:val="24"/>
          <w:highlight w:val="green"/>
          <w:vertAlign w:val="superscript"/>
        </w:rPr>
        <w:t>rd</w:t>
      </w:r>
      <w:r w:rsidR="00850AF9" w:rsidRPr="00411A99">
        <w:rPr>
          <w:rFonts w:ascii="Century Gothic" w:hAnsi="Century Gothic"/>
          <w:sz w:val="24"/>
          <w:szCs w:val="24"/>
          <w:highlight w:val="green"/>
        </w:rPr>
        <w:t xml:space="preserve"> </w:t>
      </w:r>
      <w:r w:rsidRPr="00411A99">
        <w:rPr>
          <w:rFonts w:ascii="Century Gothic" w:hAnsi="Century Gothic"/>
          <w:sz w:val="24"/>
          <w:szCs w:val="24"/>
          <w:highlight w:val="green"/>
        </w:rPr>
        <w:t>– January 5</w:t>
      </w:r>
      <w:r w:rsidR="006E5E60" w:rsidRPr="00411A99">
        <w:rPr>
          <w:rFonts w:ascii="Century Gothic" w:hAnsi="Century Gothic"/>
          <w:sz w:val="24"/>
          <w:szCs w:val="24"/>
          <w:highlight w:val="green"/>
          <w:vertAlign w:val="superscript"/>
        </w:rPr>
        <w:t>th</w:t>
      </w:r>
      <w:r w:rsidR="006E5E60" w:rsidRPr="00411A99">
        <w:rPr>
          <w:rFonts w:ascii="Century Gothic" w:hAnsi="Century Gothic"/>
          <w:sz w:val="24"/>
          <w:szCs w:val="24"/>
          <w:highlight w:val="green"/>
        </w:rPr>
        <w:t xml:space="preserve"> –</w:t>
      </w:r>
      <w:r w:rsidRPr="00411A99">
        <w:rPr>
          <w:rFonts w:ascii="Century Gothic" w:hAnsi="Century Gothic"/>
          <w:sz w:val="24"/>
          <w:szCs w:val="24"/>
          <w:highlight w:val="green"/>
        </w:rPr>
        <w:t xml:space="preserve"> Winter Brea</w:t>
      </w:r>
      <w:r w:rsidR="00411A99" w:rsidRPr="00411A99">
        <w:rPr>
          <w:rFonts w:ascii="Century Gothic" w:hAnsi="Century Gothic"/>
          <w:sz w:val="24"/>
          <w:szCs w:val="24"/>
          <w:highlight w:val="green"/>
        </w:rPr>
        <w:t>k</w:t>
      </w:r>
    </w:p>
    <w:p w14:paraId="410941EF" w14:textId="66FFDF0F" w:rsidR="00B51903" w:rsidRDefault="00B51903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January 1</w:t>
      </w:r>
      <w:r w:rsidRPr="00B51903">
        <w:rPr>
          <w:rFonts w:ascii="Century Gothic" w:hAnsi="Century Gothic"/>
          <w:sz w:val="24"/>
          <w:szCs w:val="24"/>
          <w:vertAlign w:val="superscript"/>
        </w:rPr>
        <w:t>st</w:t>
      </w:r>
      <w:r>
        <w:rPr>
          <w:rFonts w:ascii="Century Gothic" w:hAnsi="Century Gothic"/>
          <w:sz w:val="24"/>
          <w:szCs w:val="24"/>
        </w:rPr>
        <w:t xml:space="preserve"> - Welcome 2025 </w:t>
      </w:r>
    </w:p>
    <w:p w14:paraId="4F90327E" w14:textId="7C4F0267" w:rsidR="007E620C" w:rsidRDefault="007E620C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January </w:t>
      </w:r>
      <w:r w:rsidR="00850AF9">
        <w:rPr>
          <w:rFonts w:ascii="Century Gothic" w:hAnsi="Century Gothic"/>
          <w:sz w:val="24"/>
          <w:szCs w:val="24"/>
        </w:rPr>
        <w:t>6</w:t>
      </w:r>
      <w:r w:rsidRPr="007E620C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Courses/Clinical Rotations Resume</w:t>
      </w:r>
    </w:p>
    <w:p w14:paraId="3E890271" w14:textId="3511CA04" w:rsidR="006E5E60" w:rsidRDefault="006E5E60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February </w:t>
      </w:r>
      <w:r w:rsidR="00411A99">
        <w:rPr>
          <w:rFonts w:ascii="Century Gothic" w:hAnsi="Century Gothic"/>
          <w:sz w:val="24"/>
          <w:szCs w:val="24"/>
        </w:rPr>
        <w:t>3</w:t>
      </w:r>
      <w:proofErr w:type="gramStart"/>
      <w:r w:rsidR="00411A99" w:rsidRPr="00411A99">
        <w:rPr>
          <w:rFonts w:ascii="Century Gothic" w:hAnsi="Century Gothic"/>
          <w:sz w:val="24"/>
          <w:szCs w:val="24"/>
          <w:vertAlign w:val="superscript"/>
        </w:rPr>
        <w:t>rd</w:t>
      </w:r>
      <w:r w:rsidR="00411A99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–</w:t>
      </w:r>
      <w:proofErr w:type="gramEnd"/>
      <w:r>
        <w:rPr>
          <w:rFonts w:ascii="Century Gothic" w:hAnsi="Century Gothic"/>
          <w:sz w:val="24"/>
          <w:szCs w:val="24"/>
        </w:rPr>
        <w:t xml:space="preserve"> 8</w:t>
      </w:r>
      <w:r w:rsidRPr="006E5E60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Exam Week</w:t>
      </w:r>
    </w:p>
    <w:p w14:paraId="7BEB430E" w14:textId="6B8FE261" w:rsidR="007E620C" w:rsidRDefault="007E620C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February </w:t>
      </w:r>
      <w:r w:rsidR="00850AF9">
        <w:rPr>
          <w:rFonts w:ascii="Century Gothic" w:hAnsi="Century Gothic"/>
          <w:sz w:val="24"/>
          <w:szCs w:val="24"/>
        </w:rPr>
        <w:t>7</w:t>
      </w:r>
      <w:r w:rsidRPr="007E620C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– Quarter Ends</w:t>
      </w:r>
    </w:p>
    <w:p w14:paraId="0F3416EC" w14:textId="77777777" w:rsidR="007E620C" w:rsidRDefault="007E620C" w:rsidP="00E751A8">
      <w:pPr>
        <w:pStyle w:val="NoSpacing"/>
        <w:rPr>
          <w:rFonts w:ascii="Century Gothic" w:hAnsi="Century Gothic"/>
          <w:sz w:val="24"/>
          <w:szCs w:val="24"/>
        </w:rPr>
      </w:pPr>
    </w:p>
    <w:p w14:paraId="07D45BB6" w14:textId="77777777" w:rsidR="001C280C" w:rsidRPr="007E620C" w:rsidRDefault="001C280C" w:rsidP="001C280C">
      <w:pPr>
        <w:pStyle w:val="NoSpacing"/>
        <w:rPr>
          <w:rFonts w:ascii="Century Gothic" w:hAnsi="Century Gothic"/>
          <w:b/>
          <w:bCs/>
          <w:sz w:val="24"/>
          <w:szCs w:val="24"/>
          <w:u w:val="single"/>
        </w:rPr>
      </w:pPr>
      <w:r w:rsidRPr="007E620C">
        <w:rPr>
          <w:rFonts w:ascii="Century Gothic" w:hAnsi="Century Gothic"/>
          <w:b/>
          <w:bCs/>
          <w:sz w:val="24"/>
          <w:szCs w:val="24"/>
          <w:u w:val="single"/>
        </w:rPr>
        <w:t>2</w:t>
      </w:r>
      <w:r w:rsidRPr="007E620C">
        <w:rPr>
          <w:rFonts w:ascii="Century Gothic" w:hAnsi="Century Gothic"/>
          <w:b/>
          <w:bCs/>
          <w:sz w:val="24"/>
          <w:szCs w:val="24"/>
          <w:u w:val="single"/>
          <w:vertAlign w:val="superscript"/>
        </w:rPr>
        <w:t>nd</w:t>
      </w:r>
      <w:r w:rsidRPr="007E620C">
        <w:rPr>
          <w:rFonts w:ascii="Century Gothic" w:hAnsi="Century Gothic"/>
          <w:b/>
          <w:bCs/>
          <w:sz w:val="24"/>
          <w:szCs w:val="24"/>
          <w:u w:val="single"/>
        </w:rPr>
        <w:t xml:space="preserve"> Quarter</w:t>
      </w:r>
    </w:p>
    <w:p w14:paraId="5D955318" w14:textId="1B4EF2CA" w:rsidR="007E620C" w:rsidRDefault="007E620C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February 11</w:t>
      </w:r>
      <w:r w:rsidRPr="007E620C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Tuition Due for 3</w:t>
      </w:r>
      <w:r w:rsidRPr="007E620C">
        <w:rPr>
          <w:rFonts w:ascii="Century Gothic" w:hAnsi="Century Gothic"/>
          <w:sz w:val="24"/>
          <w:szCs w:val="24"/>
          <w:vertAlign w:val="superscript"/>
        </w:rPr>
        <w:t>rd</w:t>
      </w:r>
      <w:r>
        <w:rPr>
          <w:rFonts w:ascii="Century Gothic" w:hAnsi="Century Gothic"/>
          <w:sz w:val="24"/>
          <w:szCs w:val="24"/>
        </w:rPr>
        <w:t xml:space="preserve"> Quarter Classes</w:t>
      </w:r>
    </w:p>
    <w:p w14:paraId="21C16949" w14:textId="56D8C9D1" w:rsidR="007E620C" w:rsidRDefault="007E620C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February </w:t>
      </w:r>
      <w:r w:rsidR="00850AF9">
        <w:rPr>
          <w:rFonts w:ascii="Century Gothic" w:hAnsi="Century Gothic"/>
          <w:sz w:val="24"/>
          <w:szCs w:val="24"/>
        </w:rPr>
        <w:t>18</w:t>
      </w:r>
      <w:proofErr w:type="gramStart"/>
      <w:r w:rsidR="00850AF9" w:rsidRPr="00850AF9">
        <w:rPr>
          <w:rFonts w:ascii="Century Gothic" w:hAnsi="Century Gothic"/>
          <w:sz w:val="24"/>
          <w:szCs w:val="24"/>
          <w:vertAlign w:val="superscript"/>
        </w:rPr>
        <w:t>th</w:t>
      </w:r>
      <w:r w:rsidR="00850AF9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–</w:t>
      </w:r>
      <w:proofErr w:type="gramEnd"/>
      <w:r>
        <w:rPr>
          <w:rFonts w:ascii="Century Gothic" w:hAnsi="Century Gothic"/>
          <w:sz w:val="24"/>
          <w:szCs w:val="24"/>
        </w:rPr>
        <w:t xml:space="preserve"> </w:t>
      </w:r>
      <w:r w:rsidR="001C280C">
        <w:rPr>
          <w:rFonts w:ascii="Century Gothic" w:hAnsi="Century Gothic"/>
          <w:sz w:val="24"/>
          <w:szCs w:val="24"/>
        </w:rPr>
        <w:t>2</w:t>
      </w:r>
      <w:r w:rsidR="001C280C" w:rsidRPr="001C280C">
        <w:rPr>
          <w:rFonts w:ascii="Century Gothic" w:hAnsi="Century Gothic"/>
          <w:sz w:val="24"/>
          <w:szCs w:val="24"/>
          <w:vertAlign w:val="superscript"/>
        </w:rPr>
        <w:t>nd</w:t>
      </w:r>
      <w:r w:rsidR="001C280C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Quarter Begins</w:t>
      </w:r>
    </w:p>
    <w:p w14:paraId="750791A5" w14:textId="32F09BEC" w:rsidR="006E5E60" w:rsidRDefault="006E5E60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March 26</w:t>
      </w:r>
      <w:r w:rsidRPr="006E5E60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– Progress Reports Issued</w:t>
      </w:r>
    </w:p>
    <w:p w14:paraId="7892F65F" w14:textId="1628C916" w:rsidR="006E5E60" w:rsidRDefault="006E5E60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April </w:t>
      </w:r>
      <w:r w:rsidR="00850AF9">
        <w:rPr>
          <w:rFonts w:ascii="Century Gothic" w:hAnsi="Century Gothic"/>
          <w:sz w:val="24"/>
          <w:szCs w:val="24"/>
        </w:rPr>
        <w:t>2</w:t>
      </w:r>
      <w:proofErr w:type="gramStart"/>
      <w:r w:rsidR="00850AF9">
        <w:rPr>
          <w:rFonts w:ascii="Century Gothic" w:hAnsi="Century Gothic"/>
          <w:sz w:val="24"/>
          <w:szCs w:val="24"/>
          <w:vertAlign w:val="superscript"/>
        </w:rPr>
        <w:t xml:space="preserve">nd </w:t>
      </w:r>
      <w:r>
        <w:rPr>
          <w:rFonts w:ascii="Century Gothic" w:hAnsi="Century Gothic"/>
          <w:sz w:val="24"/>
          <w:szCs w:val="24"/>
        </w:rPr>
        <w:t xml:space="preserve"> –</w:t>
      </w:r>
      <w:proofErr w:type="gramEnd"/>
      <w:r>
        <w:rPr>
          <w:rFonts w:ascii="Century Gothic" w:hAnsi="Century Gothic"/>
          <w:sz w:val="24"/>
          <w:szCs w:val="24"/>
        </w:rPr>
        <w:t xml:space="preserve"> Progress Reports Due</w:t>
      </w:r>
    </w:p>
    <w:p w14:paraId="19A8B8FE" w14:textId="1884A6B1" w:rsidR="006E5E60" w:rsidRDefault="006E5E60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May </w:t>
      </w:r>
      <w:r w:rsidR="00850AF9">
        <w:rPr>
          <w:rFonts w:ascii="Century Gothic" w:hAnsi="Century Gothic"/>
          <w:sz w:val="24"/>
          <w:szCs w:val="24"/>
        </w:rPr>
        <w:t>5</w:t>
      </w:r>
      <w:r w:rsidRPr="006E5E60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– 10</w:t>
      </w:r>
      <w:r w:rsidRPr="006E5E60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Exam Week</w:t>
      </w:r>
    </w:p>
    <w:p w14:paraId="69DB9466" w14:textId="639FDE2D" w:rsidR="006E5E60" w:rsidRDefault="006E5E60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May 10</w:t>
      </w:r>
      <w:r w:rsidRPr="006E5E60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Quarter Ends</w:t>
      </w:r>
    </w:p>
    <w:p w14:paraId="0102AB90" w14:textId="77777777" w:rsidR="006E5E60" w:rsidRDefault="006E5E60" w:rsidP="00E751A8">
      <w:pPr>
        <w:pStyle w:val="NoSpacing"/>
        <w:rPr>
          <w:rFonts w:ascii="Century Gothic" w:hAnsi="Century Gothic"/>
          <w:sz w:val="24"/>
          <w:szCs w:val="24"/>
        </w:rPr>
      </w:pPr>
    </w:p>
    <w:p w14:paraId="6754AFF9" w14:textId="1E469E90" w:rsidR="006E5E60" w:rsidRPr="006E5E60" w:rsidRDefault="001C280C" w:rsidP="00E751A8">
      <w:pPr>
        <w:pStyle w:val="NoSpacing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sz w:val="24"/>
          <w:szCs w:val="24"/>
          <w:u w:val="single"/>
        </w:rPr>
        <w:t>3</w:t>
      </w:r>
      <w:r w:rsidRPr="001C280C">
        <w:rPr>
          <w:rFonts w:ascii="Century Gothic" w:hAnsi="Century Gothic"/>
          <w:b/>
          <w:bCs/>
          <w:sz w:val="24"/>
          <w:szCs w:val="24"/>
          <w:u w:val="single"/>
          <w:vertAlign w:val="superscript"/>
        </w:rPr>
        <w:t>rd</w:t>
      </w:r>
      <w:r>
        <w:rPr>
          <w:rFonts w:ascii="Century Gothic" w:hAnsi="Century Gothic"/>
          <w:b/>
          <w:bCs/>
          <w:sz w:val="24"/>
          <w:szCs w:val="24"/>
          <w:u w:val="single"/>
        </w:rPr>
        <w:t xml:space="preserve"> Quarter </w:t>
      </w:r>
    </w:p>
    <w:p w14:paraId="67727B99" w14:textId="425B862B" w:rsidR="006E5E60" w:rsidRDefault="006E5E60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May 13</w:t>
      </w:r>
      <w:r w:rsidRPr="006E5E60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– Tuition Due for 4</w:t>
      </w:r>
      <w:r w:rsidRPr="006E5E60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Quarter</w:t>
      </w:r>
    </w:p>
    <w:p w14:paraId="7329DFC1" w14:textId="1D8220C4" w:rsidR="006E5E60" w:rsidRDefault="006E5E60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May </w:t>
      </w:r>
      <w:r w:rsidR="00850AF9">
        <w:rPr>
          <w:rFonts w:ascii="Century Gothic" w:hAnsi="Century Gothic"/>
          <w:sz w:val="24"/>
          <w:szCs w:val="24"/>
        </w:rPr>
        <w:t>19</w:t>
      </w:r>
      <w:r w:rsidRPr="006E5E60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– </w:t>
      </w:r>
      <w:r w:rsidR="001C280C">
        <w:rPr>
          <w:rFonts w:ascii="Century Gothic" w:hAnsi="Century Gothic"/>
          <w:sz w:val="24"/>
          <w:szCs w:val="24"/>
        </w:rPr>
        <w:t>3</w:t>
      </w:r>
      <w:proofErr w:type="gramStart"/>
      <w:r w:rsidR="001C280C" w:rsidRPr="001C280C">
        <w:rPr>
          <w:rFonts w:ascii="Century Gothic" w:hAnsi="Century Gothic"/>
          <w:sz w:val="24"/>
          <w:szCs w:val="24"/>
          <w:vertAlign w:val="superscript"/>
        </w:rPr>
        <w:t>rd</w:t>
      </w:r>
      <w:r w:rsidR="001C280C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Quarter</w:t>
      </w:r>
      <w:proofErr w:type="gramEnd"/>
      <w:r>
        <w:rPr>
          <w:rFonts w:ascii="Century Gothic" w:hAnsi="Century Gothic"/>
          <w:sz w:val="24"/>
          <w:szCs w:val="24"/>
        </w:rPr>
        <w:t xml:space="preserve"> Begins</w:t>
      </w:r>
    </w:p>
    <w:p w14:paraId="163CDB2F" w14:textId="3365D6EE" w:rsidR="006E5E60" w:rsidRDefault="006E5E60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May 2</w:t>
      </w:r>
      <w:r w:rsidR="00850AF9">
        <w:rPr>
          <w:rFonts w:ascii="Century Gothic" w:hAnsi="Century Gothic"/>
          <w:sz w:val="24"/>
          <w:szCs w:val="24"/>
        </w:rPr>
        <w:t>6</w:t>
      </w:r>
      <w:r w:rsidRPr="006E5E60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– Memorial Day</w:t>
      </w:r>
    </w:p>
    <w:p w14:paraId="426FB728" w14:textId="7C4FDFFD" w:rsidR="006E5E60" w:rsidRDefault="006E5E60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June 25</w:t>
      </w:r>
      <w:r w:rsidRPr="006E5E60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– Progress Reports Issued</w:t>
      </w:r>
    </w:p>
    <w:p w14:paraId="5FB368CB" w14:textId="5E090AC0" w:rsidR="006E5E60" w:rsidRDefault="006E5E60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July </w:t>
      </w:r>
      <w:r w:rsidR="00850AF9">
        <w:rPr>
          <w:rFonts w:ascii="Century Gothic" w:hAnsi="Century Gothic"/>
          <w:sz w:val="24"/>
          <w:szCs w:val="24"/>
        </w:rPr>
        <w:t>2</w:t>
      </w:r>
      <w:proofErr w:type="gramStart"/>
      <w:r w:rsidR="00850AF9" w:rsidRPr="00850AF9">
        <w:rPr>
          <w:rFonts w:ascii="Century Gothic" w:hAnsi="Century Gothic"/>
          <w:sz w:val="24"/>
          <w:szCs w:val="24"/>
          <w:vertAlign w:val="superscript"/>
        </w:rPr>
        <w:t>nd</w:t>
      </w:r>
      <w:r w:rsidR="00850AF9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–</w:t>
      </w:r>
      <w:proofErr w:type="gramEnd"/>
      <w:r>
        <w:rPr>
          <w:rFonts w:ascii="Century Gothic" w:hAnsi="Century Gothic"/>
          <w:sz w:val="24"/>
          <w:szCs w:val="24"/>
        </w:rPr>
        <w:t xml:space="preserve"> Progress Reports Due</w:t>
      </w:r>
    </w:p>
    <w:p w14:paraId="7D82F06A" w14:textId="76D480A4" w:rsidR="006E5E60" w:rsidRDefault="006E5E60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July 4</w:t>
      </w:r>
      <w:r w:rsidRPr="006E5E60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– Independence Day</w:t>
      </w:r>
    </w:p>
    <w:p w14:paraId="39A6BDC7" w14:textId="2228638F" w:rsidR="006E5E60" w:rsidRDefault="006E5E60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August </w:t>
      </w:r>
      <w:r w:rsidR="00850AF9">
        <w:rPr>
          <w:rFonts w:ascii="Century Gothic" w:hAnsi="Century Gothic"/>
          <w:sz w:val="24"/>
          <w:szCs w:val="24"/>
        </w:rPr>
        <w:t>4</w:t>
      </w:r>
      <w:r w:rsidRPr="006E5E60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– 9</w:t>
      </w:r>
      <w:r w:rsidRPr="006E5E60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Exam Week</w:t>
      </w:r>
    </w:p>
    <w:p w14:paraId="5C1C7E38" w14:textId="2A72F07A" w:rsidR="000753E6" w:rsidRDefault="006E5E60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August 9</w:t>
      </w:r>
      <w:r w:rsidRPr="006E5E60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</w:t>
      </w:r>
      <w:r w:rsidR="00D67EB1">
        <w:rPr>
          <w:rFonts w:ascii="Century Gothic" w:hAnsi="Century Gothic"/>
          <w:sz w:val="24"/>
          <w:szCs w:val="24"/>
        </w:rPr>
        <w:t>- Quarter</w:t>
      </w:r>
      <w:r>
        <w:rPr>
          <w:rFonts w:ascii="Century Gothic" w:hAnsi="Century Gothic"/>
          <w:sz w:val="24"/>
          <w:szCs w:val="24"/>
        </w:rPr>
        <w:t xml:space="preserve"> Ends</w:t>
      </w:r>
    </w:p>
    <w:p w14:paraId="52169500" w14:textId="77777777" w:rsidR="001C280C" w:rsidRDefault="001C280C" w:rsidP="00E751A8">
      <w:pPr>
        <w:pStyle w:val="NoSpacing"/>
        <w:rPr>
          <w:rFonts w:ascii="Century Gothic" w:hAnsi="Century Gothic"/>
          <w:sz w:val="24"/>
          <w:szCs w:val="24"/>
        </w:rPr>
      </w:pPr>
    </w:p>
    <w:p w14:paraId="60C273B0" w14:textId="1C454542" w:rsidR="001C280C" w:rsidRDefault="001C280C" w:rsidP="00E751A8">
      <w:pPr>
        <w:pStyle w:val="NoSpacing"/>
        <w:rPr>
          <w:rFonts w:ascii="Century Gothic" w:hAnsi="Century Gothic"/>
          <w:b/>
          <w:bCs/>
          <w:sz w:val="24"/>
          <w:szCs w:val="24"/>
          <w:u w:val="single"/>
        </w:rPr>
      </w:pPr>
      <w:r w:rsidRPr="001C280C">
        <w:rPr>
          <w:rFonts w:ascii="Century Gothic" w:hAnsi="Century Gothic"/>
          <w:b/>
          <w:bCs/>
          <w:sz w:val="24"/>
          <w:szCs w:val="24"/>
          <w:u w:val="single"/>
        </w:rPr>
        <w:t>4</w:t>
      </w:r>
      <w:r w:rsidRPr="001C280C">
        <w:rPr>
          <w:rFonts w:ascii="Century Gothic" w:hAnsi="Century Gothic"/>
          <w:b/>
          <w:bCs/>
          <w:sz w:val="24"/>
          <w:szCs w:val="24"/>
          <w:u w:val="single"/>
          <w:vertAlign w:val="superscript"/>
        </w:rPr>
        <w:t>th</w:t>
      </w:r>
      <w:r w:rsidRPr="001C280C">
        <w:rPr>
          <w:rFonts w:ascii="Century Gothic" w:hAnsi="Century Gothic"/>
          <w:b/>
          <w:bCs/>
          <w:sz w:val="24"/>
          <w:szCs w:val="24"/>
          <w:u w:val="single"/>
        </w:rPr>
        <w:t xml:space="preserve"> Quarter</w:t>
      </w:r>
    </w:p>
    <w:p w14:paraId="229A8791" w14:textId="02BE7921" w:rsidR="001C280C" w:rsidRDefault="001C280C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August 12</w:t>
      </w:r>
      <w:r w:rsidRPr="001C280C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Tuition Due for 4</w:t>
      </w:r>
      <w:r w:rsidRPr="001C280C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Quarter</w:t>
      </w:r>
    </w:p>
    <w:p w14:paraId="1CAB3B9F" w14:textId="735482C6" w:rsidR="001C280C" w:rsidRDefault="001C280C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August 19</w:t>
      </w:r>
      <w:r w:rsidRPr="001C280C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4</w:t>
      </w:r>
      <w:r w:rsidRPr="001C280C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Quarter Begins</w:t>
      </w:r>
    </w:p>
    <w:p w14:paraId="3B637B12" w14:textId="74E92953" w:rsidR="001C280C" w:rsidRDefault="001C280C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September 27</w:t>
      </w:r>
      <w:r w:rsidRPr="001C280C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Progress Reports Issues</w:t>
      </w:r>
    </w:p>
    <w:p w14:paraId="3D9C4942" w14:textId="0BF659B4" w:rsidR="001C280C" w:rsidRDefault="001C280C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November 4</w:t>
      </w:r>
      <w:r w:rsidRPr="001C280C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– 8</w:t>
      </w:r>
      <w:r w:rsidRPr="001C280C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Exam Week</w:t>
      </w:r>
    </w:p>
    <w:p w14:paraId="380E331E" w14:textId="77777777" w:rsidR="001C280C" w:rsidRPr="00D67EB1" w:rsidRDefault="001C280C" w:rsidP="001C280C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November 8</w:t>
      </w:r>
      <w:r w:rsidRPr="001C280C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- Program Completion/Graduation Date</w:t>
      </w:r>
    </w:p>
    <w:p w14:paraId="05B0E54D" w14:textId="13CBD70C" w:rsidR="001C280C" w:rsidRPr="001C280C" w:rsidRDefault="001C280C" w:rsidP="00E751A8">
      <w:pPr>
        <w:pStyle w:val="NoSpacing"/>
        <w:rPr>
          <w:rFonts w:ascii="Century Gothic" w:hAnsi="Century Gothic"/>
          <w:sz w:val="24"/>
          <w:szCs w:val="24"/>
        </w:rPr>
      </w:pPr>
    </w:p>
    <w:sectPr w:rsidR="001C280C" w:rsidRPr="001C280C" w:rsidSect="00980F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864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16AE2" w14:textId="77777777" w:rsidR="002D441E" w:rsidRDefault="002D441E" w:rsidP="00944CE9">
      <w:pPr>
        <w:spacing w:after="0" w:line="240" w:lineRule="auto"/>
      </w:pPr>
      <w:r>
        <w:separator/>
      </w:r>
    </w:p>
  </w:endnote>
  <w:endnote w:type="continuationSeparator" w:id="0">
    <w:p w14:paraId="4D84CCC2" w14:textId="77777777" w:rsidR="002D441E" w:rsidRDefault="002D441E" w:rsidP="0094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96C32" w14:textId="77777777" w:rsidR="001C280C" w:rsidRDefault="001C28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C7AE7" w14:textId="2D9B5D66" w:rsidR="007A7ED0" w:rsidRDefault="007A7ED0" w:rsidP="007A7ED0">
    <w:pPr>
      <w:pStyle w:val="Footer"/>
      <w:jc w:val="center"/>
    </w:pPr>
    <w:r>
      <w:t>Calendar is Subject to Change</w:t>
    </w:r>
  </w:p>
  <w:p w14:paraId="56F804CE" w14:textId="77777777" w:rsidR="00FA5436" w:rsidRDefault="00FA5436" w:rsidP="007A7ED0">
    <w:pPr>
      <w:pStyle w:val="Footer"/>
      <w:jc w:val="center"/>
    </w:pPr>
  </w:p>
  <w:p w14:paraId="57133A00" w14:textId="25C924D1" w:rsidR="00FA5436" w:rsidRDefault="00FA5436" w:rsidP="00FA5436">
    <w:pPr>
      <w:pStyle w:val="Footer"/>
      <w:jc w:val="right"/>
    </w:pPr>
    <w:r>
      <w:t>Rev</w:t>
    </w:r>
    <w:r w:rsidR="00850AF9">
      <w:t>10/1</w:t>
    </w:r>
    <w:r w:rsidR="001C280C">
      <w:t>4</w:t>
    </w:r>
    <w:r>
      <w:t>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6D1BE" w14:textId="77777777" w:rsidR="001C280C" w:rsidRDefault="001C28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219BA" w14:textId="77777777" w:rsidR="002D441E" w:rsidRDefault="002D441E" w:rsidP="00944CE9">
      <w:pPr>
        <w:spacing w:after="0" w:line="240" w:lineRule="auto"/>
      </w:pPr>
      <w:r>
        <w:separator/>
      </w:r>
    </w:p>
  </w:footnote>
  <w:footnote w:type="continuationSeparator" w:id="0">
    <w:p w14:paraId="0888C9A5" w14:textId="77777777" w:rsidR="002D441E" w:rsidRDefault="002D441E" w:rsidP="00944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0C5F4" w14:textId="77777777" w:rsidR="001C280C" w:rsidRDefault="001C28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BA899" w14:textId="519896BB" w:rsidR="00944CE9" w:rsidRPr="005E3621" w:rsidRDefault="00944CE9" w:rsidP="00944CE9">
    <w:pPr>
      <w:pStyle w:val="Header"/>
      <w:jc w:val="center"/>
      <w:rPr>
        <w:rFonts w:ascii="Century Gothic" w:hAnsi="Century Gothic"/>
        <w:b/>
        <w:bCs/>
        <w:color w:val="0070C0"/>
        <w:sz w:val="24"/>
        <w:szCs w:val="24"/>
      </w:rPr>
    </w:pPr>
    <w:r w:rsidRPr="005E3621">
      <w:rPr>
        <w:rFonts w:ascii="Century Gothic" w:hAnsi="Century Gothic"/>
        <w:b/>
        <w:bCs/>
        <w:color w:val="0070C0"/>
        <w:sz w:val="24"/>
        <w:szCs w:val="24"/>
      </w:rPr>
      <w:t>Academic Calendar</w:t>
    </w:r>
  </w:p>
  <w:p w14:paraId="65DB71B4" w14:textId="784CD9C7" w:rsidR="00944CE9" w:rsidRPr="005E3621" w:rsidRDefault="001C280C" w:rsidP="00944CE9">
    <w:pPr>
      <w:pStyle w:val="Header"/>
      <w:jc w:val="center"/>
      <w:rPr>
        <w:rFonts w:ascii="Century Gothic" w:hAnsi="Century Gothic"/>
        <w:b/>
        <w:bCs/>
        <w:color w:val="0070C0"/>
        <w:sz w:val="24"/>
        <w:szCs w:val="24"/>
      </w:rPr>
    </w:pPr>
    <w:r>
      <w:rPr>
        <w:rFonts w:ascii="Century Gothic" w:hAnsi="Century Gothic"/>
        <w:b/>
        <w:bCs/>
        <w:color w:val="0070C0"/>
        <w:sz w:val="24"/>
        <w:szCs w:val="24"/>
      </w:rPr>
      <w:t>November 4, 2024 – November 8, 2025</w:t>
    </w:r>
  </w:p>
  <w:p w14:paraId="78E5E637" w14:textId="1B519090" w:rsidR="00944CE9" w:rsidRDefault="00944CE9" w:rsidP="00944CE9">
    <w:pPr>
      <w:pStyle w:val="Header"/>
      <w:jc w:val="center"/>
      <w:rPr>
        <w:rFonts w:ascii="Century Gothic" w:hAnsi="Century Gothic"/>
        <w:b/>
        <w:bCs/>
        <w:color w:val="0070C0"/>
        <w:sz w:val="24"/>
        <w:szCs w:val="24"/>
      </w:rPr>
    </w:pPr>
    <w:r w:rsidRPr="005E3621">
      <w:rPr>
        <w:rFonts w:ascii="Century Gothic" w:hAnsi="Century Gothic"/>
        <w:b/>
        <w:bCs/>
        <w:color w:val="0070C0"/>
        <w:sz w:val="24"/>
        <w:szCs w:val="24"/>
      </w:rPr>
      <w:t>Neurodiagnostic Technology Program</w:t>
    </w:r>
  </w:p>
  <w:p w14:paraId="7667FA62" w14:textId="77777777" w:rsidR="00944CE9" w:rsidRPr="005E3621" w:rsidRDefault="00944CE9" w:rsidP="00944CE9">
    <w:pPr>
      <w:pStyle w:val="Header"/>
      <w:jc w:val="center"/>
      <w:rPr>
        <w:b/>
        <w:bCs/>
        <w:color w:val="0070C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F5FC9" w14:textId="77777777" w:rsidR="001C280C" w:rsidRDefault="001C28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0C"/>
    <w:rsid w:val="00043D6E"/>
    <w:rsid w:val="000753E6"/>
    <w:rsid w:val="000A2330"/>
    <w:rsid w:val="000E78A6"/>
    <w:rsid w:val="000F69A5"/>
    <w:rsid w:val="001074F4"/>
    <w:rsid w:val="00115E08"/>
    <w:rsid w:val="00117788"/>
    <w:rsid w:val="00163A1C"/>
    <w:rsid w:val="00182F66"/>
    <w:rsid w:val="001A7A24"/>
    <w:rsid w:val="001C280C"/>
    <w:rsid w:val="001E2B2D"/>
    <w:rsid w:val="00205337"/>
    <w:rsid w:val="00210E68"/>
    <w:rsid w:val="002434C6"/>
    <w:rsid w:val="00266AE7"/>
    <w:rsid w:val="002714F1"/>
    <w:rsid w:val="0029518B"/>
    <w:rsid w:val="002A63B6"/>
    <w:rsid w:val="002C4DEC"/>
    <w:rsid w:val="002D441E"/>
    <w:rsid w:val="00324FD7"/>
    <w:rsid w:val="00375E11"/>
    <w:rsid w:val="003764F9"/>
    <w:rsid w:val="003C6181"/>
    <w:rsid w:val="00411A99"/>
    <w:rsid w:val="004257F6"/>
    <w:rsid w:val="00433DC8"/>
    <w:rsid w:val="00485B07"/>
    <w:rsid w:val="00486238"/>
    <w:rsid w:val="004C6A27"/>
    <w:rsid w:val="004D56E6"/>
    <w:rsid w:val="004D578F"/>
    <w:rsid w:val="004F7136"/>
    <w:rsid w:val="005004A0"/>
    <w:rsid w:val="00511D72"/>
    <w:rsid w:val="00542EF4"/>
    <w:rsid w:val="005747E1"/>
    <w:rsid w:val="00587B01"/>
    <w:rsid w:val="005A75AC"/>
    <w:rsid w:val="005E3621"/>
    <w:rsid w:val="00602CC3"/>
    <w:rsid w:val="00604478"/>
    <w:rsid w:val="00644D2D"/>
    <w:rsid w:val="0067755F"/>
    <w:rsid w:val="006941B2"/>
    <w:rsid w:val="006E5E60"/>
    <w:rsid w:val="006F2A5F"/>
    <w:rsid w:val="00713C17"/>
    <w:rsid w:val="00724915"/>
    <w:rsid w:val="007268A3"/>
    <w:rsid w:val="0074054B"/>
    <w:rsid w:val="00787F4F"/>
    <w:rsid w:val="007A4202"/>
    <w:rsid w:val="007A5C2B"/>
    <w:rsid w:val="007A7ED0"/>
    <w:rsid w:val="007C149E"/>
    <w:rsid w:val="007E620C"/>
    <w:rsid w:val="008251F1"/>
    <w:rsid w:val="00842FA7"/>
    <w:rsid w:val="00850AF9"/>
    <w:rsid w:val="00861643"/>
    <w:rsid w:val="0088542C"/>
    <w:rsid w:val="008B069D"/>
    <w:rsid w:val="008F58CE"/>
    <w:rsid w:val="0092205F"/>
    <w:rsid w:val="00933B2E"/>
    <w:rsid w:val="00940E6E"/>
    <w:rsid w:val="00944CE9"/>
    <w:rsid w:val="00951C62"/>
    <w:rsid w:val="00972D7E"/>
    <w:rsid w:val="00980F93"/>
    <w:rsid w:val="009A2D0C"/>
    <w:rsid w:val="009B6F61"/>
    <w:rsid w:val="009C2FC9"/>
    <w:rsid w:val="009F383F"/>
    <w:rsid w:val="00A2497D"/>
    <w:rsid w:val="00A5540C"/>
    <w:rsid w:val="00A660E0"/>
    <w:rsid w:val="00A66870"/>
    <w:rsid w:val="00A809B8"/>
    <w:rsid w:val="00A929CE"/>
    <w:rsid w:val="00AB061F"/>
    <w:rsid w:val="00AB47A7"/>
    <w:rsid w:val="00AC1D80"/>
    <w:rsid w:val="00AE684E"/>
    <w:rsid w:val="00B03F57"/>
    <w:rsid w:val="00B14774"/>
    <w:rsid w:val="00B26B18"/>
    <w:rsid w:val="00B51211"/>
    <w:rsid w:val="00B51268"/>
    <w:rsid w:val="00B51903"/>
    <w:rsid w:val="00B57F89"/>
    <w:rsid w:val="00BB1DE2"/>
    <w:rsid w:val="00BD4DF9"/>
    <w:rsid w:val="00C364E6"/>
    <w:rsid w:val="00CB0283"/>
    <w:rsid w:val="00CB47EF"/>
    <w:rsid w:val="00CF4B10"/>
    <w:rsid w:val="00D044C8"/>
    <w:rsid w:val="00D24774"/>
    <w:rsid w:val="00D30A06"/>
    <w:rsid w:val="00D5413F"/>
    <w:rsid w:val="00D67EB1"/>
    <w:rsid w:val="00D9023A"/>
    <w:rsid w:val="00D9298A"/>
    <w:rsid w:val="00DB0473"/>
    <w:rsid w:val="00DE6B03"/>
    <w:rsid w:val="00E43DCE"/>
    <w:rsid w:val="00E751A8"/>
    <w:rsid w:val="00EB2D4C"/>
    <w:rsid w:val="00EB7AA8"/>
    <w:rsid w:val="00EC0ECB"/>
    <w:rsid w:val="00F142D0"/>
    <w:rsid w:val="00F23B53"/>
    <w:rsid w:val="00F3315C"/>
    <w:rsid w:val="00F37EDB"/>
    <w:rsid w:val="00F51B84"/>
    <w:rsid w:val="00F569BC"/>
    <w:rsid w:val="00F72A98"/>
    <w:rsid w:val="00F73283"/>
    <w:rsid w:val="00F82F72"/>
    <w:rsid w:val="00F82FD2"/>
    <w:rsid w:val="00F863C7"/>
    <w:rsid w:val="00FA29EA"/>
    <w:rsid w:val="00FA5436"/>
    <w:rsid w:val="00FB2633"/>
    <w:rsid w:val="00FE4B80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271E5"/>
  <w15:docId w15:val="{5A13A5C5-D579-43B7-8440-6CD95BDD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2D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CE9"/>
  </w:style>
  <w:style w:type="paragraph" w:styleId="Footer">
    <w:name w:val="footer"/>
    <w:basedOn w:val="Normal"/>
    <w:link w:val="FooterChar"/>
    <w:uiPriority w:val="99"/>
    <w:unhideWhenUsed/>
    <w:rsid w:val="00944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Kellee Trice</dc:creator>
  <cp:keywords/>
  <dc:description/>
  <cp:lastModifiedBy>LYNN KUSER-TRADER</cp:lastModifiedBy>
  <cp:revision>2</cp:revision>
  <cp:lastPrinted>2022-12-15T15:20:00Z</cp:lastPrinted>
  <dcterms:created xsi:type="dcterms:W3CDTF">2025-03-06T16:14:00Z</dcterms:created>
  <dcterms:modified xsi:type="dcterms:W3CDTF">2025-03-06T16:14:00Z</dcterms:modified>
</cp:coreProperties>
</file>